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E6" w:rsidRPr="00E05149" w:rsidRDefault="00BA7BE6" w:rsidP="00BA7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1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935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BE6" w:rsidRPr="00E05149" w:rsidRDefault="00BA7BE6" w:rsidP="00BA7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BE6" w:rsidRPr="00E05149" w:rsidRDefault="00BA7BE6" w:rsidP="00BA7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14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0189C">
        <w:rPr>
          <w:rFonts w:ascii="Times New Roman" w:hAnsi="Times New Roman" w:cs="Times New Roman"/>
          <w:sz w:val="28"/>
          <w:szCs w:val="28"/>
        </w:rPr>
        <w:t>БЕЛЯКИНСКОГО</w:t>
      </w:r>
      <w:r w:rsidRPr="00E0514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A7BE6" w:rsidRPr="00E05149" w:rsidRDefault="00BA7BE6" w:rsidP="00BA7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149">
        <w:rPr>
          <w:rFonts w:ascii="Times New Roman" w:hAnsi="Times New Roman" w:cs="Times New Roman"/>
          <w:sz w:val="28"/>
          <w:szCs w:val="28"/>
        </w:rPr>
        <w:t>БОГУЧАНСКОГО РАЙОНА</w:t>
      </w:r>
    </w:p>
    <w:p w:rsidR="00BA7BE6" w:rsidRPr="00E05149" w:rsidRDefault="00BA7BE6" w:rsidP="00BA7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14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D57418" w:rsidRDefault="00D57418" w:rsidP="00BA7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E0D" w:rsidRPr="00E05149" w:rsidRDefault="00690E0D" w:rsidP="00BA7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658" w:rsidRPr="00E05149" w:rsidRDefault="00BA7BE6" w:rsidP="00BA7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149">
        <w:rPr>
          <w:rFonts w:ascii="Times New Roman" w:hAnsi="Times New Roman" w:cs="Times New Roman"/>
          <w:sz w:val="28"/>
          <w:szCs w:val="28"/>
        </w:rPr>
        <w:t>ПОСТАНОВЛЕНИЕ</w:t>
      </w:r>
      <w:r w:rsidR="004F3658" w:rsidRPr="00E05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BE6" w:rsidRDefault="00BA7BE6" w:rsidP="00BA7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E0D" w:rsidRPr="00E05149" w:rsidRDefault="00690E0D" w:rsidP="00BA7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BE6" w:rsidRPr="00E05149" w:rsidRDefault="00507CE3" w:rsidP="00BA7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06.06.</w:t>
      </w:r>
      <w:r w:rsidR="00BA7BE6" w:rsidRPr="00E05149">
        <w:rPr>
          <w:rFonts w:ascii="Times New Roman" w:hAnsi="Times New Roman" w:cs="Times New Roman"/>
          <w:sz w:val="28"/>
          <w:szCs w:val="28"/>
        </w:rPr>
        <w:t>20</w:t>
      </w:r>
      <w:r w:rsidR="008014E4" w:rsidRPr="00E05149">
        <w:rPr>
          <w:rFonts w:ascii="Times New Roman" w:hAnsi="Times New Roman" w:cs="Times New Roman"/>
          <w:sz w:val="28"/>
          <w:szCs w:val="28"/>
        </w:rPr>
        <w:t>2</w:t>
      </w:r>
      <w:r w:rsidR="00001058" w:rsidRPr="00E05149">
        <w:rPr>
          <w:rFonts w:ascii="Times New Roman" w:hAnsi="Times New Roman" w:cs="Times New Roman"/>
          <w:sz w:val="28"/>
          <w:szCs w:val="28"/>
        </w:rPr>
        <w:t>2</w:t>
      </w:r>
      <w:r w:rsidR="00D42377" w:rsidRPr="00E05149">
        <w:rPr>
          <w:rFonts w:ascii="Times New Roman" w:hAnsi="Times New Roman" w:cs="Times New Roman"/>
          <w:sz w:val="28"/>
          <w:szCs w:val="28"/>
        </w:rPr>
        <w:t xml:space="preserve"> </w:t>
      </w:r>
      <w:r w:rsidR="001E6EB9" w:rsidRPr="00E05149">
        <w:rPr>
          <w:rFonts w:ascii="Times New Roman" w:hAnsi="Times New Roman" w:cs="Times New Roman"/>
          <w:sz w:val="28"/>
          <w:szCs w:val="28"/>
        </w:rPr>
        <w:t>г.</w:t>
      </w:r>
      <w:r w:rsidR="00E05149">
        <w:rPr>
          <w:rFonts w:ascii="Times New Roman" w:hAnsi="Times New Roman" w:cs="Times New Roman"/>
          <w:sz w:val="28"/>
          <w:szCs w:val="28"/>
        </w:rPr>
        <w:tab/>
      </w:r>
      <w:r w:rsidR="00E05149">
        <w:rPr>
          <w:rFonts w:ascii="Times New Roman" w:hAnsi="Times New Roman" w:cs="Times New Roman"/>
          <w:sz w:val="28"/>
          <w:szCs w:val="28"/>
        </w:rPr>
        <w:tab/>
      </w:r>
      <w:r w:rsidR="00E05149">
        <w:rPr>
          <w:rFonts w:ascii="Times New Roman" w:hAnsi="Times New Roman" w:cs="Times New Roman"/>
          <w:sz w:val="28"/>
          <w:szCs w:val="28"/>
        </w:rPr>
        <w:tab/>
      </w:r>
      <w:r w:rsidR="00E05149">
        <w:rPr>
          <w:rFonts w:ascii="Times New Roman" w:hAnsi="Times New Roman" w:cs="Times New Roman"/>
          <w:sz w:val="28"/>
          <w:szCs w:val="28"/>
        </w:rPr>
        <w:tab/>
      </w:r>
      <w:r w:rsidR="00BA7BE6" w:rsidRPr="00E05149">
        <w:rPr>
          <w:rFonts w:ascii="Times New Roman" w:hAnsi="Times New Roman" w:cs="Times New Roman"/>
          <w:sz w:val="28"/>
          <w:szCs w:val="28"/>
        </w:rPr>
        <w:t>п.</w:t>
      </w:r>
      <w:r w:rsidR="0020189C">
        <w:rPr>
          <w:rFonts w:ascii="Times New Roman" w:hAnsi="Times New Roman" w:cs="Times New Roman"/>
          <w:sz w:val="28"/>
          <w:szCs w:val="28"/>
        </w:rPr>
        <w:t xml:space="preserve"> Беляки</w:t>
      </w:r>
      <w:r w:rsidR="00E05149">
        <w:rPr>
          <w:rFonts w:ascii="Times New Roman" w:hAnsi="Times New Roman" w:cs="Times New Roman"/>
          <w:sz w:val="28"/>
          <w:szCs w:val="28"/>
        </w:rPr>
        <w:tab/>
      </w:r>
      <w:r w:rsidR="00E05149">
        <w:rPr>
          <w:rFonts w:ascii="Times New Roman" w:hAnsi="Times New Roman" w:cs="Times New Roman"/>
          <w:sz w:val="28"/>
          <w:szCs w:val="28"/>
        </w:rPr>
        <w:tab/>
      </w:r>
      <w:r w:rsidR="00E05149">
        <w:rPr>
          <w:rFonts w:ascii="Times New Roman" w:hAnsi="Times New Roman" w:cs="Times New Roman"/>
          <w:sz w:val="28"/>
          <w:szCs w:val="28"/>
        </w:rPr>
        <w:tab/>
      </w:r>
      <w:r w:rsidR="00E05149">
        <w:rPr>
          <w:rFonts w:ascii="Times New Roman" w:hAnsi="Times New Roman" w:cs="Times New Roman"/>
          <w:sz w:val="28"/>
          <w:szCs w:val="28"/>
        </w:rPr>
        <w:tab/>
      </w:r>
      <w:r w:rsidR="00E051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25-П</w:t>
      </w:r>
    </w:p>
    <w:p w:rsidR="00BA7BE6" w:rsidRPr="00E05149" w:rsidRDefault="00BA7BE6" w:rsidP="00BA7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2CE" w:rsidRDefault="00F872CE" w:rsidP="00F872CE">
      <w:pPr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Правил определения</w:t>
      </w:r>
      <w:r w:rsidR="00773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требований к </w:t>
      </w:r>
      <w:proofErr w:type="gramStart"/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закупаемым</w:t>
      </w:r>
      <w:proofErr w:type="gramEnd"/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органами</w:t>
      </w:r>
    </w:p>
    <w:p w:rsidR="00F872CE" w:rsidRDefault="00F872CE" w:rsidP="00F872CE">
      <w:pPr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773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189C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отдельным</w:t>
      </w:r>
    </w:p>
    <w:p w:rsidR="00F872CE" w:rsidRPr="0017333F" w:rsidRDefault="00F872CE" w:rsidP="00F872CE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видам товаров,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 (в том числе</w:t>
      </w:r>
      <w:r w:rsidR="00773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предельные цены товаров, работ, услуг)</w:t>
      </w:r>
    </w:p>
    <w:p w:rsidR="00F872CE" w:rsidRDefault="00F872CE" w:rsidP="00F8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72CE" w:rsidRDefault="00F872CE" w:rsidP="00F87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 Федерального закона от 05.04.2013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02.09.2015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="0020189C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Красноярского края от </w:t>
      </w:r>
      <w:r w:rsidR="00507CE3">
        <w:rPr>
          <w:rFonts w:ascii="Times New Roman" w:eastAsia="Times New Roman" w:hAnsi="Times New Roman" w:cs="Times New Roman"/>
          <w:color w:val="000000"/>
          <w:sz w:val="28"/>
          <w:szCs w:val="28"/>
        </w:rPr>
        <w:t>06.06.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2022г. №</w:t>
      </w:r>
      <w:r w:rsidR="0050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 «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</w:t>
      </w:r>
      <w:r w:rsidRPr="00E05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</w:t>
      </w:r>
      <w:r w:rsidRPr="00E0514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порядку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разработки и принятия муниципальных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 актов о нормировании в 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закупок для обеспечения муниципальных нужд,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указанных актов и обеспечению их исполнения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Уставом </w:t>
      </w:r>
      <w:proofErr w:type="spellStart"/>
      <w:r w:rsidR="0020189C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сельсовета,</w:t>
      </w:r>
    </w:p>
    <w:p w:rsidR="00F872CE" w:rsidRDefault="00F872CE" w:rsidP="00F8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2CE" w:rsidRDefault="00F872CE" w:rsidP="00F8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F872CE" w:rsidRPr="0017333F" w:rsidRDefault="00F872CE" w:rsidP="00F8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72CE" w:rsidRPr="0017333F" w:rsidRDefault="00F872CE" w:rsidP="006049D7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Правила определения требований к закупаемым органами местного самоуправления </w:t>
      </w:r>
      <w:r w:rsidR="00604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 w:rsidR="0020189C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Белякинский</w:t>
      </w:r>
      <w:proofErr w:type="spellEnd"/>
      <w:r w:rsidR="00604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отдельным видам товаров, работ, услуг (в том числе предельные цены товаров, работ, услуг) согласно приложению</w:t>
      </w:r>
      <w:r w:rsidR="00604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49D7" w:rsidRDefault="006049D7" w:rsidP="006049D7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дня вступления в силу настоящего постановления, считать утратившим силу постановление администрации </w:t>
      </w:r>
      <w:proofErr w:type="spellStart"/>
      <w:r w:rsidR="0020189C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Белякинского</w:t>
      </w:r>
      <w:proofErr w:type="spellEnd"/>
      <w:r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от </w:t>
      </w:r>
      <w:r w:rsidR="00507CE3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>.12.2015г. №</w:t>
      </w:r>
      <w:r w:rsidR="0050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07CE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 «Об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«Правил определения </w:t>
      </w:r>
      <w:r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требований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закупаемым органами местного самоуправления </w:t>
      </w:r>
      <w:proofErr w:type="spellStart"/>
      <w:r w:rsidR="0020189C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и подведомственными им казенными и бюджетными учреждениями отдельным видам товаров, работ, услуг (в том числе предельных цен, товаров, работ, услуг) и нормативных затрат на обеспечение функций органов местного самоуправления (включая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подведомственные казенные учреждения)»</w:t>
      </w:r>
    </w:p>
    <w:p w:rsidR="006049D7" w:rsidRPr="00262EC8" w:rsidRDefault="006049D7" w:rsidP="006049D7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6049D7" w:rsidRPr="00262EC8" w:rsidRDefault="006049D7" w:rsidP="006049D7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размещению на официальном сайте администрации сельсовета в информационно-телекоммуникационной сети </w:t>
      </w:r>
      <w:r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Интернет, а также в Единой информационной системе в сфере закупок (</w:t>
      </w:r>
      <w:hyperlink r:id="rId7" w:tgtFrame="_blank" w:tooltip="&lt;div class=&quot;doc www&quot;&gt;&lt;span class=&quot;aligner&quot;&gt;&lt;div class=&quot;icon listDocWWW-16&quot;&gt;&lt;/div&gt;&lt;/span&gt;www.zakupki.gov.ru&lt;/div&gt;" w:history="1">
        <w:r w:rsidRPr="00262EC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www.zakupki.gov.ru</w:t>
        </w:r>
      </w:hyperlink>
      <w:r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049D7" w:rsidRPr="00262EC8" w:rsidRDefault="006049D7" w:rsidP="006049D7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6049D7" w:rsidRDefault="006049D7" w:rsidP="00604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9D7" w:rsidRDefault="006049D7" w:rsidP="00604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9D7" w:rsidRPr="00E05149" w:rsidRDefault="006049D7" w:rsidP="00604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0514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049D7" w:rsidRDefault="0020189C" w:rsidP="00604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Белякинского</w:t>
      </w:r>
      <w:proofErr w:type="spellEnd"/>
      <w:r w:rsidR="006049D7" w:rsidRPr="00E0514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049D7" w:rsidRPr="00E05149">
        <w:rPr>
          <w:rFonts w:ascii="Times New Roman" w:hAnsi="Times New Roman" w:cs="Times New Roman"/>
          <w:sz w:val="28"/>
          <w:szCs w:val="28"/>
        </w:rPr>
        <w:tab/>
      </w:r>
      <w:r w:rsidR="006049D7" w:rsidRPr="00E05149">
        <w:rPr>
          <w:rFonts w:ascii="Times New Roman" w:hAnsi="Times New Roman" w:cs="Times New Roman"/>
          <w:sz w:val="28"/>
          <w:szCs w:val="28"/>
        </w:rPr>
        <w:tab/>
      </w:r>
      <w:r w:rsidR="006049D7" w:rsidRPr="00E05149">
        <w:rPr>
          <w:rFonts w:ascii="Times New Roman" w:hAnsi="Times New Roman" w:cs="Times New Roman"/>
          <w:sz w:val="28"/>
          <w:szCs w:val="28"/>
        </w:rPr>
        <w:tab/>
      </w:r>
      <w:r w:rsidR="006049D7" w:rsidRPr="00E051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Паисьева</w:t>
      </w:r>
      <w:proofErr w:type="spellEnd"/>
    </w:p>
    <w:p w:rsidR="006049D7" w:rsidRDefault="00604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7EDD" w:rsidRDefault="00307EDD" w:rsidP="00307EDD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</w:p>
    <w:p w:rsidR="00307EDD" w:rsidRDefault="00307EDD" w:rsidP="00307EDD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20189C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Белякинского</w:t>
      </w:r>
      <w:proofErr w:type="spellEnd"/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1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4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06.06 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2022г. №</w:t>
      </w:r>
      <w:r w:rsidR="00201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4004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</w:p>
    <w:p w:rsidR="00307EDD" w:rsidRDefault="00307EDD" w:rsidP="00307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7EDD" w:rsidRDefault="00307EDD" w:rsidP="00307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72CE" w:rsidRPr="0017333F" w:rsidRDefault="00F872CE" w:rsidP="00F872C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определения требований</w:t>
      </w:r>
    </w:p>
    <w:p w:rsidR="00F872CE" w:rsidRPr="0017333F" w:rsidRDefault="00F872CE" w:rsidP="00F872C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закупаемым органами местного</w:t>
      </w:r>
      <w:r w:rsidR="00BC3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73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самоуправления </w:t>
      </w:r>
      <w:r w:rsidR="00BC3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 </w:t>
      </w:r>
      <w:proofErr w:type="spellStart"/>
      <w:r w:rsidR="0020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Белякинский</w:t>
      </w:r>
      <w:proofErr w:type="spellEnd"/>
      <w:r w:rsidR="00BC3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</w:t>
      </w:r>
      <w:r w:rsidRPr="00173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</w:p>
    <w:p w:rsidR="00F872CE" w:rsidRPr="0017333F" w:rsidRDefault="00F872CE" w:rsidP="00F8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30E9" w:rsidRDefault="00F872CE" w:rsidP="00BC30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C3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Настоящие правила устанавливают порядок определения требований к закупаемым </w:t>
      </w:r>
      <w:r w:rsidR="00BC3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органами местного самоуправления МО </w:t>
      </w:r>
      <w:proofErr w:type="spellStart"/>
      <w:r w:rsidR="0020189C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Белякинский</w:t>
      </w:r>
      <w:proofErr w:type="spellEnd"/>
      <w:r w:rsidR="00BC3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отдельным видам товаров, работ, услуг (в том числе предельные цены товаров, работ, услуг)</w:t>
      </w:r>
      <w:r w:rsidR="00BC30E9">
        <w:rPr>
          <w:rFonts w:ascii="Times New Roman" w:eastAsia="Times New Roman" w:hAnsi="Times New Roman" w:cs="Times New Roman"/>
          <w:color w:val="000000"/>
          <w:sz w:val="28"/>
          <w:szCs w:val="28"/>
        </w:rPr>
        <w:t>. Под видами товаров, работ, услуг в целях настоящих Правил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деятельности.</w:t>
      </w:r>
    </w:p>
    <w:p w:rsidR="00F872CE" w:rsidRPr="0017333F" w:rsidRDefault="00F872CE" w:rsidP="00BC30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C3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Муниципальные органы МО </w:t>
      </w:r>
      <w:proofErr w:type="spellStart"/>
      <w:r w:rsidR="0020189C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Белякинский</w:t>
      </w:r>
      <w:proofErr w:type="spellEnd"/>
      <w:r w:rsidR="00BC3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настоящих Правил утверждают требования к закупаемым ими отдельным видам </w:t>
      </w:r>
      <w:proofErr w:type="gramStart"/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товаров, работ, услуг (в том числе предельные цены товаров, работ, услуг)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  <w:proofErr w:type="gramEnd"/>
    </w:p>
    <w:p w:rsidR="00F872CE" w:rsidRPr="0017333F" w:rsidRDefault="00F872CE" w:rsidP="00BC30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C3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Ведомственный перечень утверждается по форме согласно приложению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настоящим Правилам (далее - обязательный перечень).</w:t>
      </w:r>
      <w:proofErr w:type="gramEnd"/>
    </w:p>
    <w:p w:rsidR="00F872CE" w:rsidRPr="0017333F" w:rsidRDefault="00F872CE" w:rsidP="00BC30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BC3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ведомственный перечень включаются товары, работы, услуги, закупаемые </w:t>
      </w:r>
      <w:r w:rsidR="00BC3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муниципальными 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органами </w:t>
      </w:r>
      <w:r w:rsidR="00A77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 w:rsidR="0020189C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Белякинский</w:t>
      </w:r>
      <w:proofErr w:type="spellEnd"/>
      <w:r w:rsidR="00A77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содержатся в обязательном перечне. В случае если в обязательном перечне не определены значения характеристик (свойств) отдельных видов товаров, работ, услуг (в том числе предельные цены товаров, работ, услуг), </w:t>
      </w:r>
      <w:r w:rsidR="00A77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муниципальные органы МО </w:t>
      </w:r>
      <w:proofErr w:type="spellStart"/>
      <w:r w:rsidR="0020189C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Белякинский</w:t>
      </w:r>
      <w:proofErr w:type="spellEnd"/>
      <w:r w:rsidR="00A77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обязаны в ведомственном перечне установить значения указанных свойств и характеристик.</w:t>
      </w:r>
    </w:p>
    <w:p w:rsidR="00F872CE" w:rsidRPr="0017333F" w:rsidRDefault="00F872CE" w:rsidP="00A77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A77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Ведомственный и обязательный перечни формируются с учетом:</w:t>
      </w:r>
    </w:p>
    <w:p w:rsidR="00F872CE" w:rsidRPr="0017333F" w:rsidRDefault="00F872CE" w:rsidP="00A77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эффективности, законодательством Российской Федерации в области охраны окружающей среды;</w:t>
      </w:r>
    </w:p>
    <w:p w:rsidR="00F872CE" w:rsidRPr="0017333F" w:rsidRDefault="00F872CE" w:rsidP="00A77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положений статьи 33 Федерального закона от 05.04.2013</w:t>
      </w:r>
      <w:r w:rsidR="00A77BB4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№44-ФЗ «О контрактной системе в сфере закупок товаров, работ, услуг для обеспечения государственных и муниципальных нужд» (далее - Федеральный закон №44-ФЗ);</w:t>
      </w:r>
    </w:p>
    <w:p w:rsidR="00F872CE" w:rsidRPr="0017333F" w:rsidRDefault="00F872CE" w:rsidP="00A77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принципа обеспечения конкуренции, определенного статьей 8 Федерального закона №44-ФЗ.</w:t>
      </w:r>
    </w:p>
    <w:p w:rsidR="00F872CE" w:rsidRPr="0017333F" w:rsidRDefault="00F872CE" w:rsidP="00A77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A77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F872CE" w:rsidRPr="0017333F" w:rsidRDefault="00F872CE" w:rsidP="00A77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а) потребительские свойства (в том числе качество и иные характеристики);</w:t>
      </w:r>
    </w:p>
    <w:p w:rsidR="00F872CE" w:rsidRPr="0017333F" w:rsidRDefault="00F872CE" w:rsidP="00A77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б) иные характеристики (свойства), не являющиеся потребительскими свойствами;</w:t>
      </w:r>
    </w:p>
    <w:p w:rsidR="00F872CE" w:rsidRPr="0017333F" w:rsidRDefault="00F872CE" w:rsidP="00A77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предельные цены товаров, работ, услуг.</w:t>
      </w:r>
    </w:p>
    <w:p w:rsidR="00F872CE" w:rsidRPr="0017333F" w:rsidRDefault="00F872CE" w:rsidP="00A77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A77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Утвержденный </w:t>
      </w:r>
      <w:r w:rsidR="00A77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муниципальными органами МО </w:t>
      </w:r>
      <w:proofErr w:type="spellStart"/>
      <w:r w:rsidR="0020189C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Белякинский</w:t>
      </w:r>
      <w:proofErr w:type="spellEnd"/>
      <w:r w:rsidR="00A77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ведомственный перечень должен позволять обеспечивать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</w:t>
      </w:r>
      <w:proofErr w:type="gramEnd"/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роскоши в соответствии с законодательством Российской Федерации.</w:t>
      </w:r>
    </w:p>
    <w:p w:rsidR="003C5B7C" w:rsidRDefault="00F872CE" w:rsidP="00A77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A77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5B7C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</w:t>
      </w:r>
      <w:r w:rsidR="00B523E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72CE" w:rsidRPr="0017333F" w:rsidRDefault="00F872CE" w:rsidP="00F8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</w:t>
      </w:r>
      <w:r w:rsidR="003C5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заключенных муниципальными органами МО </w:t>
      </w:r>
      <w:proofErr w:type="spellStart"/>
      <w:r w:rsidR="0020189C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Белякинский</w:t>
      </w:r>
      <w:proofErr w:type="spellEnd"/>
      <w:r w:rsidR="003C5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общем объеме оплаты по контрактам, включенным в </w:t>
      </w:r>
      <w:r w:rsidR="003C5B7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указанный реестр, превышает 20 процентов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72CE" w:rsidRPr="0017333F" w:rsidRDefault="00F872CE" w:rsidP="00F8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доля контрактов </w:t>
      </w:r>
      <w:r w:rsidR="003C5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закупку отдельных видов товаров, работ, услуг муниципальных 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3C5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МО </w:t>
      </w:r>
      <w:proofErr w:type="spellStart"/>
      <w:r w:rsidR="0020189C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Белякинский</w:t>
      </w:r>
      <w:proofErr w:type="spellEnd"/>
      <w:r w:rsidR="003C5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заключ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енных в отчетном финансовом году, в общем количестве контрактов </w:t>
      </w:r>
      <w:r w:rsidR="00B52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органов МО </w:t>
      </w:r>
      <w:proofErr w:type="spellStart"/>
      <w:r w:rsidR="0020189C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Белякинский</w:t>
      </w:r>
      <w:proofErr w:type="spellEnd"/>
      <w:r w:rsidR="00B52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, заключенных в отчетном финансовом году</w:t>
      </w:r>
      <w:r w:rsidR="00B523EB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превышает 20 процентов.</w:t>
      </w:r>
    </w:p>
    <w:p w:rsidR="00B523EB" w:rsidRPr="00B523EB" w:rsidRDefault="00F872CE" w:rsidP="00B523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B52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23EB" w:rsidRPr="00B52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Используемые при формировании ведомственного перечня значения потребительских свойств (в том числе качеств)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8" w:history="1">
        <w:r w:rsidR="00B523EB" w:rsidRPr="00B523E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классификатором</w:t>
        </w:r>
      </w:hyperlink>
      <w:r w:rsidR="00B523EB" w:rsidRPr="00B52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единиц измерения.</w:t>
      </w:r>
    </w:p>
    <w:p w:rsidR="00B523EB" w:rsidRPr="00B523EB" w:rsidRDefault="00B523EB" w:rsidP="00B523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 </w:t>
      </w:r>
    </w:p>
    <w:p w:rsidR="00B523EB" w:rsidRPr="00B523EB" w:rsidRDefault="00B523EB" w:rsidP="00B523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Предельные цены товаров, работ, услуг устанавливаются в рублях в абсолютном денежном выражении (с точностью до второго знака после запятой). </w:t>
      </w:r>
    </w:p>
    <w:p w:rsidR="00F872CE" w:rsidRPr="0017333F" w:rsidRDefault="00B523EB" w:rsidP="00B523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Муниципальные органы МО </w:t>
      </w:r>
      <w:proofErr w:type="spellStart"/>
      <w:r w:rsidR="0020189C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F872CE"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F872CE" w:rsidRPr="0017333F" w:rsidRDefault="00F872CE" w:rsidP="00F8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а) отдельные виды товаров, работ, услуг, не указанные в обязательном перечне;</w:t>
      </w:r>
    </w:p>
    <w:p w:rsidR="00F872CE" w:rsidRPr="0017333F" w:rsidRDefault="00F872CE" w:rsidP="00F8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б) потребительские характеристики </w:t>
      </w:r>
      <w:r w:rsidR="00B52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(свойства) 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товаров, работ, услуг, не включенные в обязательный перечень и не приводящие к необоснованным ограничениям количества участников закупки, и их значения;</w:t>
      </w:r>
    </w:p>
    <w:p w:rsidR="00F872CE" w:rsidRPr="0017333F" w:rsidRDefault="00F872CE" w:rsidP="00F8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ведомственного перечня, в том числе с учетом функционального назначения товара, под которым для целей </w:t>
      </w:r>
      <w:r w:rsidR="00B52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настоящих 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</w:t>
      </w:r>
      <w:proofErr w:type="gramEnd"/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872CE" w:rsidRPr="0017333F" w:rsidRDefault="00F872CE" w:rsidP="00D333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3335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33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F872CE" w:rsidRPr="0017333F" w:rsidRDefault="00F872CE" w:rsidP="00D333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3335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Отдельные виды товаров, работ, услуг, не включенные в Обязательный перечень, а также потребительские свойства (в том числе качество) и иные характеристики (в том числе предельные цены товаров, работ, услуг) отдельных видов товаров, работ, услуг, включенных в Обязательный перечень, в случае если указанные свойства и характеристики не определены в Обязательном перечне, подлежат пересмотру в случаях:</w:t>
      </w:r>
      <w:proofErr w:type="gramEnd"/>
    </w:p>
    <w:p w:rsidR="00F872CE" w:rsidRPr="0017333F" w:rsidRDefault="00F872CE" w:rsidP="00D3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а) внесения изменений в нормативные правовые акты, иные документы, определяющие объем</w:t>
      </w:r>
      <w:r w:rsidR="00D33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потребностей в определенных товарах, работах, услугах, в результате изменения объемов и структуры нужд органов местного самоуправления, муниципальных казенных, бюджетных учреждений и муниципальных унитарных предприятий;</w:t>
      </w:r>
    </w:p>
    <w:p w:rsidR="00F872CE" w:rsidRPr="0017333F" w:rsidRDefault="00F872CE" w:rsidP="00D3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б) изменения структуры и характеристик потребительских свойств (функциональных характеристик) реализуемых на рынках товаров, работ, услуг;</w:t>
      </w:r>
    </w:p>
    <w:p w:rsidR="00F872CE" w:rsidRPr="0017333F" w:rsidRDefault="00F872CE" w:rsidP="00D3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в) появления новых товаров, работ, услуг, которые могут более эффективно (с меньшими затратами) удовлетворять нужды органов местного самоуправления, муниципальных казенных, бюджетных учреждений и муниципальных унитарных предприятий;</w:t>
      </w:r>
    </w:p>
    <w:p w:rsidR="00D33358" w:rsidRDefault="00F872CE" w:rsidP="00D3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принятия решения о реализации политики стимулирования (ограничения) государственного спроса на определенные виды товаров, работ, услуг, которые приводят к появлению и развитию (сужению) рынков таких товаров, работ, услуг.</w:t>
      </w:r>
    </w:p>
    <w:p w:rsidR="00D33358" w:rsidRDefault="00D3335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3358" w:rsidRDefault="00D33358">
      <w:pPr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33358" w:rsidSect="00690E0D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F872CE" w:rsidRPr="0017333F" w:rsidRDefault="00F872CE" w:rsidP="00F872CE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F275AB" w:rsidRPr="00F275AB" w:rsidRDefault="00F872CE" w:rsidP="00F275AB">
      <w:pPr>
        <w:spacing w:after="0" w:line="240" w:lineRule="auto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F275AB" w:rsidRPr="00F275A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 определения требований</w:t>
      </w:r>
    </w:p>
    <w:p w:rsidR="00F275AB" w:rsidRPr="00F275AB" w:rsidRDefault="00F275AB" w:rsidP="00F275AB">
      <w:pPr>
        <w:spacing w:after="0" w:line="240" w:lineRule="auto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закупаемым органами местного самоуправления МО </w:t>
      </w:r>
      <w:proofErr w:type="spellStart"/>
      <w:r w:rsidR="0020189C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Белякинский</w:t>
      </w:r>
      <w:proofErr w:type="spellEnd"/>
      <w:r w:rsidRPr="00F27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отдельным видам товаров, работ, услуг (в том числе предельные цены товаров, работ, услуг)</w:t>
      </w:r>
    </w:p>
    <w:p w:rsidR="00F872CE" w:rsidRDefault="00F872CE" w:rsidP="00F275AB">
      <w:pPr>
        <w:spacing w:after="0" w:line="240" w:lineRule="auto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AB" w:rsidRPr="00F275AB" w:rsidRDefault="00F275AB" w:rsidP="00F275AB">
      <w:pPr>
        <w:spacing w:after="0" w:line="240" w:lineRule="auto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2CE" w:rsidRPr="00F275AB" w:rsidRDefault="00F872CE" w:rsidP="00F27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5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F872CE" w:rsidRPr="00F275AB" w:rsidRDefault="00F872CE" w:rsidP="00F27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5A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отдельных видов товаров, работ, услуг, в отношении которых</w:t>
      </w:r>
    </w:p>
    <w:p w:rsidR="00F872CE" w:rsidRPr="00F275AB" w:rsidRDefault="00F872CE" w:rsidP="00F27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75A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 потребительские свойства (в том числе</w:t>
      </w:r>
      <w:proofErr w:type="gramEnd"/>
    </w:p>
    <w:p w:rsidR="00F872CE" w:rsidRPr="00F275AB" w:rsidRDefault="00F872CE" w:rsidP="00F27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5AB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характеристики качества) и иные характеристики, имеющие</w:t>
      </w:r>
    </w:p>
    <w:p w:rsidR="00F872CE" w:rsidRPr="00F275AB" w:rsidRDefault="00F872CE" w:rsidP="00F27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5AB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на цену отдельных видов товаров, работ,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9"/>
        <w:gridCol w:w="795"/>
        <w:gridCol w:w="1623"/>
        <w:gridCol w:w="778"/>
        <w:gridCol w:w="1578"/>
        <w:gridCol w:w="1717"/>
        <w:gridCol w:w="1740"/>
        <w:gridCol w:w="1717"/>
        <w:gridCol w:w="1739"/>
        <w:gridCol w:w="1851"/>
        <w:gridCol w:w="1841"/>
      </w:tblGrid>
      <w:tr w:rsidR="00E71128" w:rsidRPr="0017333F" w:rsidTr="00E71128">
        <w:tc>
          <w:tcPr>
            <w:tcW w:w="1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1128" w:rsidRPr="00F275AB" w:rsidRDefault="00E71128" w:rsidP="004E37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71128" w:rsidRPr="00F275AB" w:rsidRDefault="00E71128" w:rsidP="004E37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1128" w:rsidRPr="00F275AB" w:rsidRDefault="00E71128" w:rsidP="004E37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ОКПД</w:t>
            </w:r>
          </w:p>
        </w:tc>
        <w:tc>
          <w:tcPr>
            <w:tcW w:w="5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1128" w:rsidRPr="00F275AB" w:rsidRDefault="00E71128" w:rsidP="004E37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7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1128" w:rsidRPr="00F275AB" w:rsidRDefault="00E71128" w:rsidP="004E37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0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1128" w:rsidRPr="00F275AB" w:rsidRDefault="00E71128" w:rsidP="00E7112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обязательном перечне</w:t>
            </w:r>
          </w:p>
        </w:tc>
        <w:tc>
          <w:tcPr>
            <w:tcW w:w="225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1128" w:rsidRPr="00F275AB" w:rsidRDefault="00E71128" w:rsidP="00F275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муниципальным органом МО </w:t>
            </w:r>
            <w:proofErr w:type="spellStart"/>
            <w:r w:rsidR="00201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Белякинский</w:t>
            </w:r>
            <w:proofErr w:type="spellEnd"/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F872CE" w:rsidRPr="0017333F" w:rsidTr="00E71128">
        <w:tc>
          <w:tcPr>
            <w:tcW w:w="1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2CE" w:rsidRPr="00F275AB" w:rsidRDefault="00F872CE" w:rsidP="004E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2CE" w:rsidRPr="00F275AB" w:rsidRDefault="00F872CE" w:rsidP="004E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2CE" w:rsidRPr="00F275AB" w:rsidRDefault="00F872CE" w:rsidP="004E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ОКЕИ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отклонения значения характеристики от утвержденной Правительством Красноярского края</w:t>
            </w:r>
            <w:proofErr w:type="gramEnd"/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функциональное назначение &lt;*&gt;</w:t>
            </w:r>
          </w:p>
        </w:tc>
      </w:tr>
      <w:tr w:rsidR="00F872CE" w:rsidRPr="0017333F" w:rsidTr="00F275AB"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F275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N 2 к </w:t>
            </w:r>
            <w:r w:rsidR="00F275AB"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настоящим </w:t>
            </w: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Правилам</w:t>
            </w:r>
          </w:p>
        </w:tc>
      </w:tr>
      <w:tr w:rsidR="00F872CE" w:rsidRPr="0017333F" w:rsidTr="00E71128"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72CE" w:rsidRPr="0017333F" w:rsidTr="00E71128"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C1770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770" w:rsidRPr="0017333F" w:rsidTr="00E71128"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770" w:rsidRPr="00F275AB" w:rsidRDefault="00FC1770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770" w:rsidRPr="00F275AB" w:rsidRDefault="00FC1770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770" w:rsidRPr="00F275AB" w:rsidRDefault="00FC1770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770" w:rsidRPr="00F275AB" w:rsidRDefault="00FC1770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770" w:rsidRPr="00F275AB" w:rsidRDefault="00FC1770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770" w:rsidRPr="00F275AB" w:rsidRDefault="00FC1770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770" w:rsidRPr="00F275AB" w:rsidRDefault="00FC1770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770" w:rsidRPr="00F275AB" w:rsidRDefault="00FC1770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770" w:rsidRPr="00F275AB" w:rsidRDefault="00FC1770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770" w:rsidRPr="00F275AB" w:rsidRDefault="00FC1770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770" w:rsidRPr="00F275AB" w:rsidRDefault="00FC1770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2CE" w:rsidRPr="0017333F" w:rsidTr="00F275AB"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F275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Дополнительный перечень отдельных видов товаров, работ, услуг, определенный</w:t>
            </w:r>
            <w:r w:rsidR="00F275AB"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муниципальным органом МО </w:t>
            </w:r>
            <w:proofErr w:type="spellStart"/>
            <w:r w:rsidR="00201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Белякинский</w:t>
            </w:r>
            <w:proofErr w:type="spellEnd"/>
            <w:r w:rsidR="00F275AB"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F872CE" w:rsidRPr="0017333F" w:rsidTr="00E71128"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F872CE" w:rsidRPr="0017333F" w:rsidTr="00E71128"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C1770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F872CE" w:rsidRPr="0017333F" w:rsidTr="00E71128"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C1770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33F" w:rsidRPr="00F275AB" w:rsidRDefault="00F872CE" w:rsidP="004E37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</w:tbl>
    <w:p w:rsidR="00FC1770" w:rsidRDefault="00FC1770" w:rsidP="00F872CE">
      <w:pPr>
        <w:spacing w:after="150" w:line="240" w:lineRule="auto"/>
        <w:ind w:left="7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770" w:rsidRDefault="00FC177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FC1770" w:rsidRPr="0017333F" w:rsidRDefault="00FC1770" w:rsidP="00FC1770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FC1770" w:rsidRPr="00F275AB" w:rsidRDefault="00FC1770" w:rsidP="00FC1770">
      <w:pPr>
        <w:spacing w:after="0" w:line="240" w:lineRule="auto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F275A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 определения требований</w:t>
      </w:r>
    </w:p>
    <w:p w:rsidR="00FC1770" w:rsidRPr="00F275AB" w:rsidRDefault="00FC1770" w:rsidP="00FC1770">
      <w:pPr>
        <w:spacing w:after="0" w:line="240" w:lineRule="auto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закупаемым органами местного самоуправления МО </w:t>
      </w:r>
      <w:proofErr w:type="spellStart"/>
      <w:r w:rsidR="0020189C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Белякинский</w:t>
      </w:r>
      <w:proofErr w:type="spellEnd"/>
      <w:r w:rsidRPr="00F27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отдельным видам товаров, работ, услуг (в том числе предельные цены товаров, работ, услуг)</w:t>
      </w:r>
    </w:p>
    <w:p w:rsidR="00FC1770" w:rsidRPr="00FC1770" w:rsidRDefault="00FC1770" w:rsidP="00FC1770">
      <w:pPr>
        <w:spacing w:after="0" w:line="240" w:lineRule="auto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1770" w:rsidRPr="00FC1770" w:rsidRDefault="00FC1770" w:rsidP="00FC1770">
      <w:pPr>
        <w:spacing w:after="0" w:line="240" w:lineRule="auto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1770" w:rsidRDefault="00FC1770" w:rsidP="00FC17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</w:p>
    <w:p w:rsidR="00FC1770" w:rsidRDefault="00FC1770" w:rsidP="00FC17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отдельных видов товаров, работ, услуг, в отношении которых</w:t>
      </w:r>
    </w:p>
    <w:p w:rsidR="00FC1770" w:rsidRDefault="00FC1770" w:rsidP="00FC17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определяются требования к их потребительским свойствам</w:t>
      </w:r>
    </w:p>
    <w:p w:rsidR="00FC1770" w:rsidRDefault="00FC1770" w:rsidP="00FC17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(в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ачеству) и иным характеристикам</w:t>
      </w:r>
    </w:p>
    <w:p w:rsidR="00F872CE" w:rsidRPr="00FC1770" w:rsidRDefault="00FC1770" w:rsidP="00FC17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том числе предельные цены товаров, работ, услуг),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"/>
        <w:gridCol w:w="1477"/>
        <w:gridCol w:w="5438"/>
        <w:gridCol w:w="2487"/>
        <w:gridCol w:w="1000"/>
        <w:gridCol w:w="1745"/>
        <w:gridCol w:w="3079"/>
      </w:tblGrid>
      <w:tr w:rsidR="00FA6D42" w:rsidRPr="0017333F" w:rsidTr="0061085C">
        <w:trPr>
          <w:trHeight w:val="358"/>
          <w:jc w:val="center"/>
        </w:trPr>
        <w:tc>
          <w:tcPr>
            <w:tcW w:w="21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F" w:rsidRPr="0017333F" w:rsidRDefault="00F872CE" w:rsidP="004E37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CE" w:rsidRPr="0017333F" w:rsidRDefault="00F872CE" w:rsidP="004E37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1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17333F" w:rsidRPr="0017333F" w:rsidRDefault="00F872CE" w:rsidP="004E37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ОКПД</w:t>
            </w:r>
          </w:p>
        </w:tc>
        <w:tc>
          <w:tcPr>
            <w:tcW w:w="17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F" w:rsidRPr="0017333F" w:rsidRDefault="00F872CE" w:rsidP="00FC177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="00FC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</w:t>
            </w:r>
            <w:r w:rsidR="00FC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работ</w:t>
            </w:r>
            <w:r w:rsidR="00FC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услуг</w:t>
            </w:r>
            <w:r w:rsidR="00FC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61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F" w:rsidRPr="0017333F" w:rsidRDefault="00F872CE" w:rsidP="00FC177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</w:t>
            </w:r>
            <w:r w:rsidR="00FC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потребительским свойствам (в том числе </w:t>
            </w:r>
            <w:r w:rsidRPr="001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качеству</w:t>
            </w:r>
            <w:r w:rsidR="00FC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1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иным характеристикам</w:t>
            </w:r>
            <w:bookmarkStart w:id="0" w:name="_ftnref1"/>
            <w:bookmarkEnd w:id="0"/>
          </w:p>
        </w:tc>
      </w:tr>
      <w:tr w:rsidR="00FA6D42" w:rsidRPr="0017333F" w:rsidTr="001C6012">
        <w:trPr>
          <w:trHeight w:val="255"/>
          <w:tblHeader/>
          <w:jc w:val="center"/>
        </w:trPr>
        <w:tc>
          <w:tcPr>
            <w:tcW w:w="218" w:type="pct"/>
            <w:vMerge/>
            <w:vAlign w:val="center"/>
            <w:hideMark/>
          </w:tcPr>
          <w:p w:rsidR="00F872CE" w:rsidRPr="0017333F" w:rsidRDefault="00F872CE" w:rsidP="004E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vAlign w:val="center"/>
            <w:hideMark/>
          </w:tcPr>
          <w:p w:rsidR="00F872CE" w:rsidRPr="0017333F" w:rsidRDefault="00F872CE" w:rsidP="004E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pct"/>
            <w:vMerge/>
            <w:vAlign w:val="center"/>
            <w:hideMark/>
          </w:tcPr>
          <w:p w:rsidR="00F872CE" w:rsidRPr="0017333F" w:rsidRDefault="00F872CE" w:rsidP="004E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F" w:rsidRPr="0017333F" w:rsidRDefault="00F872CE" w:rsidP="004E37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8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F" w:rsidRPr="0017333F" w:rsidRDefault="00F872CE" w:rsidP="004E37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6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F" w:rsidRPr="0017333F" w:rsidRDefault="00F872CE" w:rsidP="004E37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характеристики</w:t>
            </w:r>
          </w:p>
        </w:tc>
      </w:tr>
      <w:tr w:rsidR="001C6012" w:rsidRPr="0017333F" w:rsidTr="001C6012">
        <w:trPr>
          <w:trHeight w:val="255"/>
          <w:tblHeader/>
          <w:jc w:val="center"/>
        </w:trPr>
        <w:tc>
          <w:tcPr>
            <w:tcW w:w="218" w:type="pct"/>
            <w:vMerge/>
            <w:vAlign w:val="center"/>
            <w:hideMark/>
          </w:tcPr>
          <w:p w:rsidR="00F872CE" w:rsidRPr="0017333F" w:rsidRDefault="00F872CE" w:rsidP="004E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vAlign w:val="center"/>
            <w:hideMark/>
          </w:tcPr>
          <w:p w:rsidR="00F872CE" w:rsidRPr="0017333F" w:rsidRDefault="00F872CE" w:rsidP="004E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pct"/>
            <w:vMerge/>
            <w:vAlign w:val="center"/>
            <w:hideMark/>
          </w:tcPr>
          <w:p w:rsidR="00F872CE" w:rsidRPr="0017333F" w:rsidRDefault="00F872CE" w:rsidP="004E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F872CE" w:rsidRPr="0017333F" w:rsidRDefault="00F872CE" w:rsidP="004E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F" w:rsidRPr="0017333F" w:rsidRDefault="00F872CE" w:rsidP="004E37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ОКЕИ</w:t>
            </w: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F" w:rsidRPr="0017333F" w:rsidRDefault="00F872CE" w:rsidP="004E37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67" w:type="pct"/>
            <w:vMerge/>
            <w:vAlign w:val="center"/>
            <w:hideMark/>
          </w:tcPr>
          <w:p w:rsidR="00F872CE" w:rsidRPr="0017333F" w:rsidRDefault="00F872CE" w:rsidP="004E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012" w:rsidRPr="0017333F" w:rsidTr="001C6012">
        <w:trPr>
          <w:trHeight w:val="126"/>
          <w:jc w:val="center"/>
        </w:trPr>
        <w:tc>
          <w:tcPr>
            <w:tcW w:w="2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F" w:rsidRPr="0017333F" w:rsidRDefault="00F872CE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F" w:rsidRPr="0017333F" w:rsidRDefault="00F872CE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F" w:rsidRPr="0017333F" w:rsidRDefault="00F872CE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F" w:rsidRPr="0017333F" w:rsidRDefault="00F872CE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F" w:rsidRPr="0017333F" w:rsidRDefault="00F872CE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F" w:rsidRPr="0017333F" w:rsidRDefault="00F872CE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F" w:rsidRPr="0017333F" w:rsidRDefault="00F872CE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A6D42" w:rsidRPr="0017333F" w:rsidTr="001C6012">
        <w:trPr>
          <w:trHeight w:val="126"/>
          <w:jc w:val="center"/>
        </w:trPr>
        <w:tc>
          <w:tcPr>
            <w:tcW w:w="21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17333F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17333F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26.20.11</w:t>
            </w:r>
          </w:p>
        </w:tc>
        <w:tc>
          <w:tcPr>
            <w:tcW w:w="17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17333F" w:rsidRDefault="00FA6D42" w:rsidP="00B04A89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17333F" w:rsidRDefault="00FA6D42" w:rsidP="00B04A89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экрана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17333F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17333F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дюйм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17333F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18</w:t>
            </w:r>
          </w:p>
        </w:tc>
      </w:tr>
      <w:tr w:rsidR="00FA6D42" w:rsidRPr="0017333F" w:rsidTr="001C6012">
        <w:trPr>
          <w:trHeight w:val="126"/>
          <w:jc w:val="center"/>
        </w:trPr>
        <w:tc>
          <w:tcPr>
            <w:tcW w:w="2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17333F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17333F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17333F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17333F" w:rsidRDefault="00FA6D42" w:rsidP="00B04A89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17333F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17333F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килограмм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17333F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6</w:t>
            </w:r>
          </w:p>
        </w:tc>
      </w:tr>
      <w:tr w:rsidR="00FA6D42" w:rsidRPr="00B04A89" w:rsidTr="001C6012">
        <w:trPr>
          <w:trHeight w:val="126"/>
          <w:jc w:val="center"/>
        </w:trPr>
        <w:tc>
          <w:tcPr>
            <w:tcW w:w="2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17333F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17333F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17333F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17333F" w:rsidRDefault="00FA6D42" w:rsidP="00B04A89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процессора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17333F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17333F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B04A89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B0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</w:t>
            </w:r>
            <w:r w:rsidRPr="00B0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B0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Core</w:t>
            </w:r>
            <w:r w:rsidRPr="00B0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B0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эквивалент</w:t>
            </w:r>
          </w:p>
        </w:tc>
      </w:tr>
      <w:tr w:rsidR="00FA6D42" w:rsidRPr="00B04A89" w:rsidTr="001C6012">
        <w:trPr>
          <w:trHeight w:val="126"/>
          <w:jc w:val="center"/>
        </w:trPr>
        <w:tc>
          <w:tcPr>
            <w:tcW w:w="2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B04A89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B04A89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B04A89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B04A89" w:rsidRDefault="00FA6D42" w:rsidP="00B04A89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Частота процессора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B04A89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B04A89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гигагерц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B04A89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2,0</w:t>
            </w:r>
          </w:p>
        </w:tc>
      </w:tr>
      <w:tr w:rsidR="00FA6D42" w:rsidRPr="00B04A89" w:rsidTr="001C6012">
        <w:trPr>
          <w:trHeight w:val="126"/>
          <w:jc w:val="center"/>
        </w:trPr>
        <w:tc>
          <w:tcPr>
            <w:tcW w:w="2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B04A89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B04A89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B04A89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B04A89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2553</w:t>
            </w: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гигабайт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16</w:t>
            </w:r>
          </w:p>
        </w:tc>
      </w:tr>
      <w:tr w:rsidR="00FA6D42" w:rsidRPr="00B04A89" w:rsidTr="001C6012">
        <w:trPr>
          <w:trHeight w:val="126"/>
          <w:jc w:val="center"/>
        </w:trPr>
        <w:tc>
          <w:tcPr>
            <w:tcW w:w="2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B04A89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B04A89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B04A89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B04A89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накопителя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2553</w:t>
            </w: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гигабайт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1000</w:t>
            </w:r>
          </w:p>
        </w:tc>
      </w:tr>
      <w:tr w:rsidR="00FA6D42" w:rsidRPr="00B04A89" w:rsidTr="001C6012">
        <w:trPr>
          <w:trHeight w:val="126"/>
          <w:jc w:val="center"/>
        </w:trPr>
        <w:tc>
          <w:tcPr>
            <w:tcW w:w="2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B04A89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B04A89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B04A89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FA6D42" w:rsidRDefault="00FA6D42" w:rsidP="00FA6D42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</w:t>
            </w:r>
            <w:proofErr w:type="spellEnd"/>
            <w:r w:rsidRPr="00FA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</w:t>
            </w:r>
            <w:proofErr w:type="spellEnd"/>
            <w:r w:rsidRPr="00FA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Bluetooth</w:t>
            </w:r>
            <w:r w:rsidRPr="00FA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поддержка </w:t>
            </w:r>
            <w:r w:rsidRPr="00FA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FA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UMTS</w:t>
            </w:r>
            <w:r w:rsidRPr="00FA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FA6D42" w:rsidRPr="00B04A89" w:rsidTr="001C6012">
        <w:trPr>
          <w:trHeight w:val="126"/>
          <w:jc w:val="center"/>
        </w:trPr>
        <w:tc>
          <w:tcPr>
            <w:tcW w:w="2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B04A89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B04A89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B04A89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FA6D42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видеоадаптера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интегрированный</w:t>
            </w:r>
          </w:p>
        </w:tc>
      </w:tr>
      <w:tr w:rsidR="00FA6D42" w:rsidRPr="00B04A89" w:rsidTr="001C6012">
        <w:trPr>
          <w:trHeight w:val="126"/>
          <w:jc w:val="center"/>
        </w:trPr>
        <w:tc>
          <w:tcPr>
            <w:tcW w:w="2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B04A89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B04A89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B04A89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FA6D42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работы от батареи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7</w:t>
            </w:r>
          </w:p>
        </w:tc>
      </w:tr>
      <w:tr w:rsidR="00FA6D42" w:rsidRPr="00B04A89" w:rsidTr="001C6012">
        <w:trPr>
          <w:trHeight w:val="126"/>
          <w:jc w:val="center"/>
        </w:trPr>
        <w:tc>
          <w:tcPr>
            <w:tcW w:w="2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B04A89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B04A89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B04A89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B04A89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60 000</w:t>
            </w:r>
          </w:p>
        </w:tc>
      </w:tr>
      <w:tr w:rsidR="00FA6D42" w:rsidRPr="00B04A89" w:rsidTr="001C6012">
        <w:trPr>
          <w:trHeight w:val="126"/>
          <w:jc w:val="center"/>
        </w:trPr>
        <w:tc>
          <w:tcPr>
            <w:tcW w:w="21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B04A89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B04A89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26.20.15</w:t>
            </w:r>
          </w:p>
        </w:tc>
        <w:tc>
          <w:tcPr>
            <w:tcW w:w="17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B04A89" w:rsidRDefault="00FA6D42" w:rsidP="00FA6D42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B04A89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устройства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Моноблок или системный блок с монитором</w:t>
            </w:r>
          </w:p>
        </w:tc>
      </w:tr>
      <w:tr w:rsidR="00FA6D42" w:rsidRPr="00B04A89" w:rsidTr="001C6012">
        <w:trPr>
          <w:trHeight w:val="126"/>
          <w:jc w:val="center"/>
        </w:trPr>
        <w:tc>
          <w:tcPr>
            <w:tcW w:w="2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FA6D42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17333F" w:rsidRDefault="00FA6D42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экрана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17333F" w:rsidRDefault="00FA6D4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17333F" w:rsidRDefault="00FA6D4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дюйм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17333F" w:rsidRDefault="00FA6D42" w:rsidP="00616C5C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="00616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23</w:t>
            </w:r>
          </w:p>
        </w:tc>
      </w:tr>
      <w:tr w:rsidR="00FA6D42" w:rsidRPr="00B04A89" w:rsidTr="001C6012">
        <w:trPr>
          <w:trHeight w:val="126"/>
          <w:jc w:val="center"/>
        </w:trPr>
        <w:tc>
          <w:tcPr>
            <w:tcW w:w="2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FA6D42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17333F" w:rsidRDefault="00FA6D42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процессора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17333F" w:rsidRDefault="00FA6D4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17333F" w:rsidRDefault="00FA6D4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B04A89" w:rsidRDefault="00FA6D4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B0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</w:t>
            </w:r>
            <w:r w:rsidRPr="00B0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B0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Core</w:t>
            </w:r>
            <w:r w:rsidRPr="00B0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B0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эквивалент</w:t>
            </w:r>
          </w:p>
        </w:tc>
      </w:tr>
      <w:tr w:rsidR="00FA6D42" w:rsidRPr="00B04A89" w:rsidTr="001C6012">
        <w:trPr>
          <w:trHeight w:val="126"/>
          <w:jc w:val="center"/>
        </w:trPr>
        <w:tc>
          <w:tcPr>
            <w:tcW w:w="2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FA6D42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B04A89" w:rsidRDefault="00FA6D42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Частота процессора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B04A89" w:rsidRDefault="00FA6D4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B04A89" w:rsidRDefault="00FA6D4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гигагерц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Pr="00B04A89" w:rsidRDefault="00FA6D42" w:rsidP="00616C5C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616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16C5C" w:rsidRPr="00B04A89" w:rsidTr="001C6012">
        <w:trPr>
          <w:trHeight w:val="126"/>
          <w:jc w:val="center"/>
        </w:trPr>
        <w:tc>
          <w:tcPr>
            <w:tcW w:w="2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5C" w:rsidRDefault="00616C5C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5C" w:rsidRDefault="00616C5C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5C" w:rsidRDefault="00616C5C" w:rsidP="00FA6D42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5C" w:rsidRDefault="00616C5C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ядер процессора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5C" w:rsidRDefault="00616C5C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5C" w:rsidRDefault="00616C5C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5C" w:rsidRDefault="00616C5C" w:rsidP="00616C5C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4</w:t>
            </w:r>
          </w:p>
        </w:tc>
      </w:tr>
      <w:tr w:rsidR="00FA6D42" w:rsidRPr="00B04A89" w:rsidTr="001C6012">
        <w:trPr>
          <w:trHeight w:val="126"/>
          <w:jc w:val="center"/>
        </w:trPr>
        <w:tc>
          <w:tcPr>
            <w:tcW w:w="2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FA6D42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2553</w:t>
            </w: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гигабайт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16</w:t>
            </w:r>
          </w:p>
        </w:tc>
      </w:tr>
      <w:tr w:rsidR="00FA6D42" w:rsidRPr="00B04A89" w:rsidTr="001C6012">
        <w:trPr>
          <w:trHeight w:val="126"/>
          <w:jc w:val="center"/>
        </w:trPr>
        <w:tc>
          <w:tcPr>
            <w:tcW w:w="2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FA6D42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накопителя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2553</w:t>
            </w: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гигабайт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D42" w:rsidRDefault="00FA6D42" w:rsidP="00616C5C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616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FA6D42" w:rsidRPr="00B04A89" w:rsidTr="001C6012">
        <w:trPr>
          <w:trHeight w:val="126"/>
          <w:jc w:val="center"/>
        </w:trPr>
        <w:tc>
          <w:tcPr>
            <w:tcW w:w="2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D42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D42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D42" w:rsidRDefault="00FA6D42" w:rsidP="00FA6D42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D42" w:rsidRPr="00FA6D42" w:rsidRDefault="00616C5C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Оптический привод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D42" w:rsidRDefault="00FA6D4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D42" w:rsidRDefault="00FA6D4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D42" w:rsidRDefault="00FA6D4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FA6D42" w:rsidRPr="00B04A89" w:rsidTr="001C6012">
        <w:trPr>
          <w:trHeight w:val="126"/>
          <w:jc w:val="center"/>
        </w:trPr>
        <w:tc>
          <w:tcPr>
            <w:tcW w:w="2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D42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D42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D42" w:rsidRDefault="00FA6D42" w:rsidP="00FA6D42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D42" w:rsidRDefault="00FA6D42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видеоадаптера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D42" w:rsidRDefault="00FA6D4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D42" w:rsidRDefault="00FA6D4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D42" w:rsidRDefault="00FA6D4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интегрированный</w:t>
            </w:r>
          </w:p>
        </w:tc>
      </w:tr>
      <w:tr w:rsidR="00FA6D42" w:rsidRPr="00B04A89" w:rsidTr="001C6012">
        <w:trPr>
          <w:trHeight w:val="126"/>
          <w:jc w:val="center"/>
        </w:trPr>
        <w:tc>
          <w:tcPr>
            <w:tcW w:w="2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D42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D42" w:rsidRDefault="00FA6D42" w:rsidP="004E37C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D42" w:rsidRDefault="00FA6D42" w:rsidP="00FA6D42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D42" w:rsidRDefault="00FA6D42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D42" w:rsidRDefault="00FA6D4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D42" w:rsidRDefault="00FA6D4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D42" w:rsidRDefault="00FA6D4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60 000</w:t>
            </w:r>
          </w:p>
        </w:tc>
      </w:tr>
      <w:tr w:rsidR="001C6012" w:rsidRPr="00B04A89" w:rsidTr="001C6012">
        <w:trPr>
          <w:trHeight w:val="126"/>
          <w:jc w:val="center"/>
        </w:trPr>
        <w:tc>
          <w:tcPr>
            <w:tcW w:w="21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Pr="00B04A89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Pr="00B04A89" w:rsidRDefault="001C6012" w:rsidP="00616C5C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26.20.16</w:t>
            </w:r>
          </w:p>
        </w:tc>
        <w:tc>
          <w:tcPr>
            <w:tcW w:w="17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Pr="00B04A89" w:rsidRDefault="001C6012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Устройства ввода и вывода, содержащие или не содержащие в одном корпусе запоминающие устройства (принтеры, сканеры, МФУ)</w:t>
            </w: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устройства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 или МФУ (в зависимости от назначения)</w:t>
            </w:r>
          </w:p>
        </w:tc>
      </w:tr>
      <w:tr w:rsidR="001C6012" w:rsidRPr="00B04A89" w:rsidTr="001C6012">
        <w:trPr>
          <w:trHeight w:val="126"/>
          <w:jc w:val="center"/>
        </w:trPr>
        <w:tc>
          <w:tcPr>
            <w:tcW w:w="2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Pr="0017333F" w:rsidRDefault="001C6012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Максимальный размер оригинала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Pr="0017333F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Pr="0017333F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Pr="0017333F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1C6012" w:rsidRPr="00B04A89" w:rsidTr="001C6012">
        <w:trPr>
          <w:trHeight w:val="126"/>
          <w:jc w:val="center"/>
        </w:trPr>
        <w:tc>
          <w:tcPr>
            <w:tcW w:w="2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Pr="0017333F" w:rsidRDefault="001C6012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создания изображения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Pr="0017333F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Pr="0017333F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Pr="00B04A89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Лазерная монохромная или лазерная цветная (в зависимости от назначения)</w:t>
            </w:r>
          </w:p>
        </w:tc>
      </w:tr>
      <w:tr w:rsidR="001C6012" w:rsidRPr="00B04A89" w:rsidTr="001C6012">
        <w:trPr>
          <w:trHeight w:val="126"/>
          <w:jc w:val="center"/>
        </w:trPr>
        <w:tc>
          <w:tcPr>
            <w:tcW w:w="2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Pr="0017333F" w:rsidRDefault="001C6012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Максимальная скорость печати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Pr="0017333F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Pr="0017333F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/мин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Pr="00B04A89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25</w:t>
            </w:r>
          </w:p>
        </w:tc>
      </w:tr>
      <w:tr w:rsidR="001C6012" w:rsidRPr="00B04A89" w:rsidTr="001C6012">
        <w:trPr>
          <w:trHeight w:val="126"/>
          <w:jc w:val="center"/>
        </w:trPr>
        <w:tc>
          <w:tcPr>
            <w:tcW w:w="2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Максимальная скорость копирования формата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(для МФУ)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копий/мин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616C5C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25</w:t>
            </w:r>
          </w:p>
        </w:tc>
      </w:tr>
      <w:tr w:rsidR="001C6012" w:rsidRPr="00B04A89" w:rsidTr="001C6012">
        <w:trPr>
          <w:trHeight w:val="126"/>
          <w:jc w:val="center"/>
        </w:trPr>
        <w:tc>
          <w:tcPr>
            <w:tcW w:w="2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Максимальный объем печати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616C5C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20 000 страниц в месяц</w:t>
            </w:r>
          </w:p>
        </w:tc>
      </w:tr>
      <w:tr w:rsidR="001C6012" w:rsidRPr="00B04A89" w:rsidTr="001C6012">
        <w:trPr>
          <w:trHeight w:val="126"/>
          <w:jc w:val="center"/>
        </w:trPr>
        <w:tc>
          <w:tcPr>
            <w:tcW w:w="2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вывода первой копии в черно-белом режиме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секунда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616C5C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8,5</w:t>
            </w:r>
          </w:p>
        </w:tc>
      </w:tr>
      <w:tr w:rsidR="001C6012" w:rsidRPr="00B04A89" w:rsidTr="001C6012">
        <w:trPr>
          <w:trHeight w:val="126"/>
          <w:jc w:val="center"/>
        </w:trPr>
        <w:tc>
          <w:tcPr>
            <w:tcW w:w="2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Pr="00FA6D42" w:rsidRDefault="001C6012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вывода первой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копии в цветном режиме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354</w:t>
            </w: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секунда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10</w:t>
            </w:r>
          </w:p>
        </w:tc>
      </w:tr>
      <w:tr w:rsidR="001C6012" w:rsidRPr="00B04A89" w:rsidTr="001C6012">
        <w:trPr>
          <w:trHeight w:val="126"/>
          <w:jc w:val="center"/>
        </w:trPr>
        <w:tc>
          <w:tcPr>
            <w:tcW w:w="2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Сетевая печать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1C6012" w:rsidRPr="00B04A89" w:rsidTr="001C6012">
        <w:trPr>
          <w:trHeight w:val="126"/>
          <w:jc w:val="center"/>
        </w:trPr>
        <w:tc>
          <w:tcPr>
            <w:tcW w:w="2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 печати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P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dpi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1C6012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1200х1200</w:t>
            </w:r>
          </w:p>
        </w:tc>
      </w:tr>
      <w:tr w:rsidR="001C6012" w:rsidRPr="00B04A89" w:rsidTr="001C6012">
        <w:trPr>
          <w:trHeight w:val="126"/>
          <w:jc w:val="center"/>
        </w:trPr>
        <w:tc>
          <w:tcPr>
            <w:tcW w:w="2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Pr="001C6012" w:rsidRDefault="001C6012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сканирования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1C6012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P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/мин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1C6012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6</w:t>
            </w:r>
          </w:p>
        </w:tc>
      </w:tr>
      <w:tr w:rsidR="001C6012" w:rsidRPr="00B04A89" w:rsidTr="001C6012">
        <w:trPr>
          <w:trHeight w:val="126"/>
          <w:jc w:val="center"/>
        </w:trPr>
        <w:tc>
          <w:tcPr>
            <w:tcW w:w="2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1C6012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012" w:rsidRDefault="001C6012" w:rsidP="001C6012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25 000</w:t>
            </w:r>
          </w:p>
        </w:tc>
      </w:tr>
      <w:tr w:rsidR="0061085C" w:rsidRPr="00B04A89" w:rsidTr="001C6012">
        <w:trPr>
          <w:trHeight w:val="126"/>
          <w:jc w:val="center"/>
        </w:trPr>
        <w:tc>
          <w:tcPr>
            <w:tcW w:w="21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Default="0061085C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Default="0061085C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26.20.17.110</w:t>
            </w:r>
          </w:p>
        </w:tc>
        <w:tc>
          <w:tcPr>
            <w:tcW w:w="17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Default="0061085C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Мониторы, подключаемые к компьютеру</w:t>
            </w: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Default="0061085C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экрана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Default="0061085C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Default="0061085C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дюйм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Default="0061085C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23</w:t>
            </w:r>
          </w:p>
        </w:tc>
      </w:tr>
      <w:tr w:rsidR="0061085C" w:rsidRPr="00B04A89" w:rsidTr="001C6012">
        <w:trPr>
          <w:trHeight w:val="126"/>
          <w:jc w:val="center"/>
        </w:trPr>
        <w:tc>
          <w:tcPr>
            <w:tcW w:w="2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Default="0061085C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Default="0061085C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Default="0061085C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Pr="0017333F" w:rsidRDefault="0061085C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Максимальное разрешение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Pr="0017333F" w:rsidRDefault="0061085C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Pr="001C6012" w:rsidRDefault="0061085C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dpi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Pr="0017333F" w:rsidRDefault="0061085C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1920х1200</w:t>
            </w:r>
          </w:p>
        </w:tc>
      </w:tr>
      <w:tr w:rsidR="0061085C" w:rsidRPr="00B04A89" w:rsidTr="001C6012">
        <w:trPr>
          <w:trHeight w:val="126"/>
          <w:jc w:val="center"/>
        </w:trPr>
        <w:tc>
          <w:tcPr>
            <w:tcW w:w="2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Default="0061085C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Default="0061085C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Default="0061085C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Pr="0017333F" w:rsidRDefault="0061085C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Яркость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Pr="0017333F" w:rsidRDefault="0061085C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Pr="0017333F" w:rsidRDefault="0061085C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кд/кв.м.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Pr="00B04A89" w:rsidRDefault="0061085C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300</w:t>
            </w:r>
          </w:p>
        </w:tc>
      </w:tr>
      <w:tr w:rsidR="0061085C" w:rsidRPr="00B04A89" w:rsidTr="001C6012">
        <w:trPr>
          <w:trHeight w:val="126"/>
          <w:jc w:val="center"/>
        </w:trPr>
        <w:tc>
          <w:tcPr>
            <w:tcW w:w="2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Default="0061085C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Default="0061085C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Default="0061085C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Pr="00B04A89" w:rsidRDefault="0061085C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отклика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Pr="00B04A89" w:rsidRDefault="0061085C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Pr="00B04A89" w:rsidRDefault="0061085C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миллисекунда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Pr="00B04A89" w:rsidRDefault="0061085C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8</w:t>
            </w:r>
          </w:p>
        </w:tc>
      </w:tr>
      <w:tr w:rsidR="0061085C" w:rsidRPr="00B04A89" w:rsidTr="001C6012">
        <w:trPr>
          <w:trHeight w:val="126"/>
          <w:jc w:val="center"/>
        </w:trPr>
        <w:tc>
          <w:tcPr>
            <w:tcW w:w="2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Default="0061085C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Default="0061085C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Default="0061085C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Default="0061085C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 с подставкой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Default="0061085C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Default="0061085C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килограмм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Default="0061085C" w:rsidP="0061085C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7</w:t>
            </w:r>
          </w:p>
        </w:tc>
      </w:tr>
      <w:tr w:rsidR="0061085C" w:rsidRPr="00B04A89" w:rsidTr="001C6012">
        <w:trPr>
          <w:trHeight w:val="126"/>
          <w:jc w:val="center"/>
        </w:trPr>
        <w:tc>
          <w:tcPr>
            <w:tcW w:w="2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Default="0061085C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Default="0061085C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Default="0061085C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Default="0061085C" w:rsidP="009451E4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Default="0061085C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Default="0061085C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5C" w:rsidRDefault="0061085C" w:rsidP="009451E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24 000</w:t>
            </w:r>
          </w:p>
        </w:tc>
      </w:tr>
    </w:tbl>
    <w:p w:rsidR="00F872CE" w:rsidRPr="00B04A89" w:rsidRDefault="00F872CE" w:rsidP="00F872CE"/>
    <w:sectPr w:rsidR="00F872CE" w:rsidRPr="00B04A89" w:rsidSect="00D3335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46D6"/>
    <w:multiLevelType w:val="hybridMultilevel"/>
    <w:tmpl w:val="E83A7C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E84274"/>
    <w:multiLevelType w:val="multilevel"/>
    <w:tmpl w:val="2AAC82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2E10800"/>
    <w:multiLevelType w:val="hybridMultilevel"/>
    <w:tmpl w:val="2450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A6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8D34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5D821AD"/>
    <w:multiLevelType w:val="multilevel"/>
    <w:tmpl w:val="1FA423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9D40920"/>
    <w:multiLevelType w:val="multilevel"/>
    <w:tmpl w:val="A64092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AAF4355"/>
    <w:multiLevelType w:val="hybridMultilevel"/>
    <w:tmpl w:val="D256D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501B5"/>
    <w:multiLevelType w:val="multilevel"/>
    <w:tmpl w:val="362CAB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EDB5475"/>
    <w:multiLevelType w:val="multilevel"/>
    <w:tmpl w:val="969EB9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46E14B0"/>
    <w:multiLevelType w:val="hybridMultilevel"/>
    <w:tmpl w:val="56429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14B71"/>
    <w:multiLevelType w:val="multilevel"/>
    <w:tmpl w:val="C6A2DA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63233EF"/>
    <w:multiLevelType w:val="multilevel"/>
    <w:tmpl w:val="14A2EC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1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20E1"/>
    <w:rsid w:val="00001058"/>
    <w:rsid w:val="0006092F"/>
    <w:rsid w:val="000774DF"/>
    <w:rsid w:val="000B027D"/>
    <w:rsid w:val="000D0C9E"/>
    <w:rsid w:val="000D2873"/>
    <w:rsid w:val="000E55EF"/>
    <w:rsid w:val="000F46A3"/>
    <w:rsid w:val="00101514"/>
    <w:rsid w:val="001425A8"/>
    <w:rsid w:val="001C6012"/>
    <w:rsid w:val="001E33D8"/>
    <w:rsid w:val="001E6EB9"/>
    <w:rsid w:val="0020189C"/>
    <w:rsid w:val="00223B23"/>
    <w:rsid w:val="00261DB6"/>
    <w:rsid w:val="00262EC8"/>
    <w:rsid w:val="00264042"/>
    <w:rsid w:val="00265757"/>
    <w:rsid w:val="00274004"/>
    <w:rsid w:val="002C099E"/>
    <w:rsid w:val="00307EDD"/>
    <w:rsid w:val="003600AC"/>
    <w:rsid w:val="00381D84"/>
    <w:rsid w:val="00390CAB"/>
    <w:rsid w:val="003A709A"/>
    <w:rsid w:val="003C347C"/>
    <w:rsid w:val="003C5B7C"/>
    <w:rsid w:val="003F1CBE"/>
    <w:rsid w:val="00420B4B"/>
    <w:rsid w:val="00437192"/>
    <w:rsid w:val="004663B0"/>
    <w:rsid w:val="004739B9"/>
    <w:rsid w:val="00492577"/>
    <w:rsid w:val="004B1510"/>
    <w:rsid w:val="004F3658"/>
    <w:rsid w:val="00507CE3"/>
    <w:rsid w:val="00512579"/>
    <w:rsid w:val="005D1895"/>
    <w:rsid w:val="005E4CD4"/>
    <w:rsid w:val="006049D7"/>
    <w:rsid w:val="0061085C"/>
    <w:rsid w:val="00616C5C"/>
    <w:rsid w:val="00662A7D"/>
    <w:rsid w:val="00662FD6"/>
    <w:rsid w:val="006652A0"/>
    <w:rsid w:val="00671FEB"/>
    <w:rsid w:val="00690E0D"/>
    <w:rsid w:val="006D42BB"/>
    <w:rsid w:val="00705560"/>
    <w:rsid w:val="00727F86"/>
    <w:rsid w:val="00773E5C"/>
    <w:rsid w:val="007D1AAF"/>
    <w:rsid w:val="008014E4"/>
    <w:rsid w:val="0083228D"/>
    <w:rsid w:val="00894375"/>
    <w:rsid w:val="008B0DB8"/>
    <w:rsid w:val="008C2EDD"/>
    <w:rsid w:val="00910A08"/>
    <w:rsid w:val="00933F02"/>
    <w:rsid w:val="009562B6"/>
    <w:rsid w:val="009B0C39"/>
    <w:rsid w:val="009C6168"/>
    <w:rsid w:val="009E2731"/>
    <w:rsid w:val="009F6E5C"/>
    <w:rsid w:val="00A30756"/>
    <w:rsid w:val="00A402A2"/>
    <w:rsid w:val="00A7346B"/>
    <w:rsid w:val="00A77BB4"/>
    <w:rsid w:val="00AD3F00"/>
    <w:rsid w:val="00AD50D8"/>
    <w:rsid w:val="00B04A89"/>
    <w:rsid w:val="00B523EB"/>
    <w:rsid w:val="00BA7BE6"/>
    <w:rsid w:val="00BC30E9"/>
    <w:rsid w:val="00C546D4"/>
    <w:rsid w:val="00D11D3F"/>
    <w:rsid w:val="00D33358"/>
    <w:rsid w:val="00D349EA"/>
    <w:rsid w:val="00D42377"/>
    <w:rsid w:val="00D44B40"/>
    <w:rsid w:val="00D45A3D"/>
    <w:rsid w:val="00D45B4F"/>
    <w:rsid w:val="00D5079C"/>
    <w:rsid w:val="00D5532E"/>
    <w:rsid w:val="00D57418"/>
    <w:rsid w:val="00D63B65"/>
    <w:rsid w:val="00D947E1"/>
    <w:rsid w:val="00D95AAE"/>
    <w:rsid w:val="00DA4FE3"/>
    <w:rsid w:val="00DB6E8F"/>
    <w:rsid w:val="00DD6874"/>
    <w:rsid w:val="00DE5D78"/>
    <w:rsid w:val="00E05149"/>
    <w:rsid w:val="00E26D77"/>
    <w:rsid w:val="00E320E1"/>
    <w:rsid w:val="00E61774"/>
    <w:rsid w:val="00E71128"/>
    <w:rsid w:val="00EB6474"/>
    <w:rsid w:val="00F275AB"/>
    <w:rsid w:val="00F74333"/>
    <w:rsid w:val="00F74946"/>
    <w:rsid w:val="00F872CE"/>
    <w:rsid w:val="00FA6D42"/>
    <w:rsid w:val="00FC085F"/>
    <w:rsid w:val="00FC1770"/>
    <w:rsid w:val="00FD16CE"/>
    <w:rsid w:val="00FD2AE1"/>
    <w:rsid w:val="00FF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B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1DB6"/>
    <w:pPr>
      <w:ind w:left="720"/>
      <w:contextualSpacing/>
    </w:pPr>
  </w:style>
  <w:style w:type="paragraph" w:styleId="a7">
    <w:name w:val="Body Text"/>
    <w:basedOn w:val="a"/>
    <w:link w:val="a8"/>
    <w:rsid w:val="00261DB6"/>
    <w:pPr>
      <w:spacing w:after="0" w:line="240" w:lineRule="auto"/>
      <w:ind w:right="-7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61DB6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727F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2133&amp;date=27.05.202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6CF5D-FB77-45C8-A2BD-3E6EC4A9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Userbel</cp:lastModifiedBy>
  <cp:revision>12</cp:revision>
  <cp:lastPrinted>2022-06-06T08:54:00Z</cp:lastPrinted>
  <dcterms:created xsi:type="dcterms:W3CDTF">2022-05-27T08:48:00Z</dcterms:created>
  <dcterms:modified xsi:type="dcterms:W3CDTF">2022-06-06T08:56:00Z</dcterms:modified>
</cp:coreProperties>
</file>